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3893" w14:textId="56D83ABA" w:rsidR="00475B23" w:rsidRDefault="00B61FD0" w:rsidP="00475B23">
      <w:pPr>
        <w:spacing w:line="260" w:lineRule="auto"/>
        <w:jc w:val="center"/>
        <w:rPr>
          <w:b/>
        </w:rPr>
      </w:pPr>
      <w:r>
        <w:rPr>
          <w:b/>
        </w:rPr>
        <w:br/>
      </w:r>
      <w:r w:rsidR="00475B23"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="00475B23" w:rsidRPr="00475B23">
        <w:rPr>
          <w:b/>
        </w:rPr>
        <w:t xml:space="preserve"> Lugano</w:t>
      </w:r>
      <w:r w:rsidR="00B6156C">
        <w:rPr>
          <w:b/>
        </w:rPr>
        <w:t>,</w:t>
      </w:r>
      <w:r w:rsidR="00475B23" w:rsidRPr="00475B23">
        <w:rPr>
          <w:b/>
        </w:rPr>
        <w:t xml:space="preserve"> </w:t>
      </w:r>
      <w:r w:rsidR="007E5FB1">
        <w:rPr>
          <w:b/>
        </w:rPr>
        <w:t>30 giugno</w:t>
      </w:r>
      <w:r w:rsidR="00100C88">
        <w:rPr>
          <w:b/>
        </w:rPr>
        <w:t xml:space="preserve"> 202</w:t>
      </w:r>
      <w:r w:rsidR="00DE6200">
        <w:rPr>
          <w:b/>
        </w:rPr>
        <w:t>3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594200DC" w14:textId="5FE5C92C" w:rsidR="0081714C" w:rsidRDefault="007E5FB1" w:rsidP="0081714C">
      <w:pPr>
        <w:spacing w:line="2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Una nuova bulk da 63.000 </w:t>
      </w:r>
      <w:proofErr w:type="spellStart"/>
      <w:r>
        <w:rPr>
          <w:sz w:val="32"/>
          <w:szCs w:val="32"/>
        </w:rPr>
        <w:t>dwt</w:t>
      </w:r>
      <w:proofErr w:type="spellEnd"/>
    </w:p>
    <w:p w14:paraId="4080F865" w14:textId="160D3E14" w:rsidR="007E5FB1" w:rsidRPr="003E4ABB" w:rsidRDefault="007E5FB1" w:rsidP="0081714C">
      <w:pPr>
        <w:spacing w:line="260" w:lineRule="auto"/>
        <w:jc w:val="center"/>
        <w:rPr>
          <w:color w:val="000000" w:themeColor="text1"/>
          <w:sz w:val="28"/>
          <w:szCs w:val="28"/>
          <w:u w:val="single"/>
        </w:rPr>
      </w:pPr>
      <w:r>
        <w:rPr>
          <w:sz w:val="32"/>
          <w:szCs w:val="32"/>
        </w:rPr>
        <w:t>nella flotta Nova Marine Carriers</w:t>
      </w:r>
      <w:r w:rsidR="00B61FD0">
        <w:rPr>
          <w:sz w:val="32"/>
          <w:szCs w:val="32"/>
        </w:rPr>
        <w:br/>
      </w:r>
    </w:p>
    <w:p w14:paraId="006EFA78" w14:textId="77777777" w:rsidR="000C5723" w:rsidRPr="003E4ABB" w:rsidRDefault="000C5723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0731DC5B" w14:textId="21AD27CE" w:rsidR="009925BA" w:rsidRDefault="0081714C" w:rsidP="00B61FD0">
      <w:pPr>
        <w:spacing w:line="276" w:lineRule="auto"/>
        <w:rPr>
          <w:color w:val="1A202A"/>
        </w:rPr>
      </w:pPr>
      <w:r w:rsidRPr="0081714C">
        <w:rPr>
          <w:color w:val="1A202A"/>
        </w:rPr>
        <w:t xml:space="preserve">Nova Marine Carriers, società </w:t>
      </w:r>
      <w:r w:rsidR="00F155AF">
        <w:rPr>
          <w:color w:val="1A202A"/>
        </w:rPr>
        <w:t xml:space="preserve">con base in Lugano, </w:t>
      </w:r>
      <w:r w:rsidRPr="0081714C">
        <w:rPr>
          <w:color w:val="1A202A"/>
        </w:rPr>
        <w:t xml:space="preserve">controllata dalle famiglie Romeo e </w:t>
      </w:r>
      <w:proofErr w:type="spellStart"/>
      <w:r w:rsidRPr="0081714C">
        <w:rPr>
          <w:color w:val="1A202A"/>
        </w:rPr>
        <w:t>Bolfo</w:t>
      </w:r>
      <w:proofErr w:type="spellEnd"/>
      <w:r w:rsidR="006442C5">
        <w:rPr>
          <w:color w:val="1A202A"/>
        </w:rPr>
        <w:t xml:space="preserve"> Gozzi</w:t>
      </w:r>
      <w:r w:rsidRPr="0081714C">
        <w:rPr>
          <w:color w:val="1A202A"/>
        </w:rPr>
        <w:t>,</w:t>
      </w:r>
      <w:r w:rsidR="007E5FB1">
        <w:rPr>
          <w:color w:val="1A202A"/>
        </w:rPr>
        <w:t xml:space="preserve"> ha finalizzato </w:t>
      </w:r>
      <w:r w:rsidR="00B61FD0">
        <w:rPr>
          <w:color w:val="1A202A"/>
        </w:rPr>
        <w:t xml:space="preserve">insieme con il suo partner </w:t>
      </w:r>
      <w:proofErr w:type="spellStart"/>
      <w:r w:rsidR="00B61FD0">
        <w:rPr>
          <w:color w:val="1A202A"/>
        </w:rPr>
        <w:t>Aug</w:t>
      </w:r>
      <w:proofErr w:type="spellEnd"/>
      <w:r w:rsidR="00B61FD0">
        <w:rPr>
          <w:color w:val="1A202A"/>
        </w:rPr>
        <w:t xml:space="preserve">. </w:t>
      </w:r>
      <w:proofErr w:type="spellStart"/>
      <w:r w:rsidR="00B61FD0">
        <w:rPr>
          <w:color w:val="1A202A"/>
        </w:rPr>
        <w:t>Bolten</w:t>
      </w:r>
      <w:proofErr w:type="spellEnd"/>
      <w:r w:rsidR="00B61FD0">
        <w:rPr>
          <w:color w:val="1A202A"/>
        </w:rPr>
        <w:t xml:space="preserve"> </w:t>
      </w:r>
      <w:r w:rsidR="007E5FB1">
        <w:rPr>
          <w:color w:val="1A202A"/>
        </w:rPr>
        <w:t>l’acquisto della nave “</w:t>
      </w:r>
      <w:proofErr w:type="spellStart"/>
      <w:r w:rsidR="007E5FB1">
        <w:rPr>
          <w:color w:val="1A202A"/>
        </w:rPr>
        <w:t>Bolten</w:t>
      </w:r>
      <w:proofErr w:type="spellEnd"/>
      <w:r w:rsidR="007E5FB1">
        <w:rPr>
          <w:color w:val="1A202A"/>
        </w:rPr>
        <w:t xml:space="preserve"> Singapore”</w:t>
      </w:r>
      <w:r w:rsidRPr="0081714C">
        <w:rPr>
          <w:color w:val="1A202A"/>
        </w:rPr>
        <w:t xml:space="preserve">. </w:t>
      </w:r>
      <w:r w:rsidR="00B61FD0">
        <w:rPr>
          <w:color w:val="1A202A"/>
        </w:rPr>
        <w:br/>
      </w:r>
      <w:r w:rsidR="007E5FB1">
        <w:rPr>
          <w:color w:val="1A202A"/>
        </w:rPr>
        <w:t>Si tratta di una bulk carrier da</w:t>
      </w:r>
      <w:r w:rsidR="00F155AF">
        <w:rPr>
          <w:color w:val="1A202A"/>
        </w:rPr>
        <w:t xml:space="preserve"> 63.083</w:t>
      </w:r>
      <w:r w:rsidR="007E5FB1">
        <w:rPr>
          <w:color w:val="1A202A"/>
        </w:rPr>
        <w:t xml:space="preserve"> </w:t>
      </w:r>
      <w:proofErr w:type="spellStart"/>
      <w:r w:rsidR="007E5FB1">
        <w:rPr>
          <w:color w:val="1A202A"/>
        </w:rPr>
        <w:t>dwt</w:t>
      </w:r>
      <w:proofErr w:type="spellEnd"/>
      <w:r w:rsidR="007E5FB1">
        <w:rPr>
          <w:color w:val="1A202A"/>
        </w:rPr>
        <w:t xml:space="preserve">, </w:t>
      </w:r>
      <w:r w:rsidR="00F155AF">
        <w:rPr>
          <w:color w:val="1A202A"/>
        </w:rPr>
        <w:t>è stata</w:t>
      </w:r>
      <w:r w:rsidR="007E5FB1">
        <w:rPr>
          <w:color w:val="1A202A"/>
        </w:rPr>
        <w:t xml:space="preserve"> costruita nel </w:t>
      </w:r>
      <w:r w:rsidR="00F155AF">
        <w:rPr>
          <w:color w:val="1A202A"/>
        </w:rPr>
        <w:t>2015</w:t>
      </w:r>
      <w:r w:rsidR="007E5FB1">
        <w:rPr>
          <w:color w:val="1A202A"/>
        </w:rPr>
        <w:t xml:space="preserve"> </w:t>
      </w:r>
      <w:r w:rsidR="00F155AF">
        <w:rPr>
          <w:color w:val="1A202A"/>
        </w:rPr>
        <w:t>d</w:t>
      </w:r>
      <w:r w:rsidR="007E5FB1">
        <w:rPr>
          <w:color w:val="1A202A"/>
        </w:rPr>
        <w:t>ai cantieri</w:t>
      </w:r>
      <w:r w:rsidR="00F155AF">
        <w:rPr>
          <w:color w:val="1A202A"/>
        </w:rPr>
        <w:t xml:space="preserve"> cinesi di </w:t>
      </w:r>
      <w:bookmarkStart w:id="0" w:name="_Hlk139008434"/>
      <w:r w:rsidR="00F155AF">
        <w:rPr>
          <w:color w:val="1A202A"/>
        </w:rPr>
        <w:t>Jiangsu</w:t>
      </w:r>
      <w:bookmarkEnd w:id="0"/>
      <w:r w:rsidR="00B61FD0">
        <w:rPr>
          <w:color w:val="1A202A"/>
        </w:rPr>
        <w:t>,</w:t>
      </w:r>
      <w:r w:rsidR="00B61FD0">
        <w:rPr>
          <w:color w:val="1A202A"/>
        </w:rPr>
        <w:br/>
      </w:r>
      <w:r w:rsidR="007E5FB1">
        <w:rPr>
          <w:color w:val="1A202A"/>
        </w:rPr>
        <w:t xml:space="preserve">è lunga </w:t>
      </w:r>
      <w:r w:rsidR="00F155AF">
        <w:rPr>
          <w:color w:val="1A202A"/>
        </w:rPr>
        <w:t>200</w:t>
      </w:r>
      <w:r w:rsidR="007E5FB1">
        <w:rPr>
          <w:color w:val="1A202A"/>
        </w:rPr>
        <w:t xml:space="preserve"> metri per </w:t>
      </w:r>
      <w:r w:rsidR="00F155AF">
        <w:rPr>
          <w:color w:val="1A202A"/>
        </w:rPr>
        <w:t>32.26</w:t>
      </w:r>
      <w:r w:rsidR="007E5FB1">
        <w:rPr>
          <w:color w:val="1A202A"/>
        </w:rPr>
        <w:t xml:space="preserve"> metri di larghezza e batte </w:t>
      </w:r>
      <w:r w:rsidRPr="0081714C">
        <w:rPr>
          <w:color w:val="1A202A"/>
        </w:rPr>
        <w:t xml:space="preserve">bandiera di </w:t>
      </w:r>
      <w:r w:rsidR="00F155AF">
        <w:rPr>
          <w:color w:val="1A202A"/>
        </w:rPr>
        <w:t>Madeira</w:t>
      </w:r>
      <w:r w:rsidR="00B61FD0">
        <w:rPr>
          <w:color w:val="1A202A"/>
        </w:rPr>
        <w:t>.</w:t>
      </w:r>
    </w:p>
    <w:p w14:paraId="540BC6A5" w14:textId="1694D123" w:rsidR="007E5FB1" w:rsidRPr="009925BA" w:rsidRDefault="00B61FD0" w:rsidP="00B61FD0">
      <w:pPr>
        <w:spacing w:line="276" w:lineRule="auto"/>
      </w:pPr>
      <w:r w:rsidRPr="00B61FD0">
        <w:rPr>
          <w:color w:val="1A202A"/>
        </w:rPr>
        <w:t>È</w:t>
      </w:r>
      <w:r w:rsidR="007E5FB1">
        <w:rPr>
          <w:color w:val="1A202A"/>
        </w:rPr>
        <w:t xml:space="preserve"> entrata oggi a far parte della flotta Nova Marine Carriers con consegna </w:t>
      </w:r>
      <w:r w:rsidR="00F155AF">
        <w:rPr>
          <w:color w:val="1A202A"/>
        </w:rPr>
        <w:t xml:space="preserve">in un porto messicano </w:t>
      </w:r>
      <w:r>
        <w:rPr>
          <w:color w:val="1A202A"/>
        </w:rPr>
        <w:br/>
      </w:r>
      <w:r w:rsidR="00F155AF">
        <w:rPr>
          <w:color w:val="1A202A"/>
        </w:rPr>
        <w:t>e sarà operata all’interno della jv Nova Marine Carriers-</w:t>
      </w:r>
      <w:proofErr w:type="spellStart"/>
      <w:r w:rsidR="00F155AF">
        <w:rPr>
          <w:color w:val="1A202A"/>
        </w:rPr>
        <w:t>Bolten</w:t>
      </w:r>
      <w:proofErr w:type="spellEnd"/>
      <w:r w:rsidR="00F155AF">
        <w:rPr>
          <w:color w:val="1A202A"/>
        </w:rPr>
        <w:t xml:space="preserve"> </w:t>
      </w:r>
      <w:r>
        <w:rPr>
          <w:color w:val="1A202A"/>
        </w:rPr>
        <w:t>G</w:t>
      </w:r>
      <w:r w:rsidR="00F155AF">
        <w:rPr>
          <w:color w:val="1A202A"/>
        </w:rPr>
        <w:t>roup.</w:t>
      </w:r>
      <w:r w:rsidR="007E5FB1">
        <w:rPr>
          <w:color w:val="1A202A"/>
        </w:rPr>
        <w:t xml:space="preserve"> </w:t>
      </w:r>
    </w:p>
    <w:p w14:paraId="12F6AF9E" w14:textId="1CBC0A35" w:rsidR="002A5B38" w:rsidRDefault="002A5B38" w:rsidP="002A5B38">
      <w:pPr>
        <w:spacing w:line="260" w:lineRule="auto"/>
        <w:rPr>
          <w:color w:val="000000" w:themeColor="text1"/>
        </w:rPr>
      </w:pPr>
    </w:p>
    <w:p w14:paraId="14D55B7A" w14:textId="77777777" w:rsidR="002A5B38" w:rsidRDefault="002A5B38" w:rsidP="002A5B38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6627F179" w:rsidR="00BA2CAE" w:rsidRPr="00100C88" w:rsidRDefault="00100C88" w:rsidP="00B61FD0">
      <w:pPr>
        <w:spacing w:line="276" w:lineRule="auto"/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  <w:r w:rsidR="00B61FD0">
        <w:rPr>
          <w:sz w:val="20"/>
          <w:szCs w:val="20"/>
        </w:rPr>
        <w:t>: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 xml:space="preserve">Barbara </w:t>
      </w:r>
      <w:proofErr w:type="spellStart"/>
      <w:r w:rsidRPr="00100C88">
        <w:rPr>
          <w:sz w:val="20"/>
          <w:szCs w:val="20"/>
        </w:rPr>
        <w:t>Gazzale</w:t>
      </w:r>
      <w:proofErr w:type="spellEnd"/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1705D33F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</w:t>
      </w:r>
      <w:r w:rsidR="0081714C">
        <w:rPr>
          <w:sz w:val="20"/>
          <w:szCs w:val="20"/>
        </w:rPr>
        <w:t>1</w:t>
      </w:r>
    </w:p>
    <w:sectPr w:rsidR="00D857AC" w:rsidRPr="00100C88" w:rsidSect="00D72093">
      <w:headerReference w:type="default" r:id="rId6"/>
      <w:footerReference w:type="default" r:id="rId7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A0FAE" w14:textId="77777777" w:rsidR="00B0750C" w:rsidRDefault="00B0750C" w:rsidP="002D6EB4">
      <w:r>
        <w:separator/>
      </w:r>
    </w:p>
  </w:endnote>
  <w:endnote w:type="continuationSeparator" w:id="0">
    <w:p w14:paraId="6ECFF738" w14:textId="77777777" w:rsidR="00B0750C" w:rsidRDefault="00B0750C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2E12D" w14:textId="77777777" w:rsidR="00B0750C" w:rsidRDefault="00B0750C" w:rsidP="002D6EB4">
      <w:r>
        <w:separator/>
      </w:r>
    </w:p>
  </w:footnote>
  <w:footnote w:type="continuationSeparator" w:id="0">
    <w:p w14:paraId="6AF54682" w14:textId="77777777" w:rsidR="00B0750C" w:rsidRDefault="00B0750C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7AE0076E" w:rsidR="00D72093" w:rsidRPr="008413F4" w:rsidRDefault="00B61FD0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203CA70E" wp14:editId="4FFB0204">
          <wp:simplePos x="0" y="0"/>
          <wp:positionH relativeFrom="column">
            <wp:posOffset>5204460</wp:posOffset>
          </wp:positionH>
          <wp:positionV relativeFrom="paragraph">
            <wp:posOffset>-59690</wp:posOffset>
          </wp:positionV>
          <wp:extent cx="895350" cy="752094"/>
          <wp:effectExtent l="0" t="0" r="0" b="0"/>
          <wp:wrapNone/>
          <wp:docPr id="5669658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965894" name="Immagine 5669658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52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093">
      <w:rPr>
        <w:noProof/>
        <w:color w:val="003D7D"/>
        <w:lang w:eastAsia="it-CH"/>
      </w:rPr>
      <w:drawing>
        <wp:inline distT="0" distB="0" distL="0" distR="0" wp14:anchorId="3EDCBA93" wp14:editId="1CBAD432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Section1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41B5B"/>
    <w:rsid w:val="00067964"/>
    <w:rsid w:val="00080D23"/>
    <w:rsid w:val="000873D9"/>
    <w:rsid w:val="00096532"/>
    <w:rsid w:val="000C5723"/>
    <w:rsid w:val="000C6DDC"/>
    <w:rsid w:val="00100C88"/>
    <w:rsid w:val="00103FD7"/>
    <w:rsid w:val="0010666A"/>
    <w:rsid w:val="00115C26"/>
    <w:rsid w:val="001440E0"/>
    <w:rsid w:val="00151296"/>
    <w:rsid w:val="00281C4A"/>
    <w:rsid w:val="002A5292"/>
    <w:rsid w:val="002A5B38"/>
    <w:rsid w:val="002D6EB4"/>
    <w:rsid w:val="002E7776"/>
    <w:rsid w:val="00302AB6"/>
    <w:rsid w:val="00324F32"/>
    <w:rsid w:val="00341B27"/>
    <w:rsid w:val="00391BA5"/>
    <w:rsid w:val="003E4ABB"/>
    <w:rsid w:val="003E687A"/>
    <w:rsid w:val="00475B23"/>
    <w:rsid w:val="004A7819"/>
    <w:rsid w:val="004F131F"/>
    <w:rsid w:val="00501A54"/>
    <w:rsid w:val="00512331"/>
    <w:rsid w:val="00524C27"/>
    <w:rsid w:val="005510A5"/>
    <w:rsid w:val="005A5967"/>
    <w:rsid w:val="005C0159"/>
    <w:rsid w:val="005C2EEB"/>
    <w:rsid w:val="005F25EE"/>
    <w:rsid w:val="006254EC"/>
    <w:rsid w:val="006442C5"/>
    <w:rsid w:val="006C1FA2"/>
    <w:rsid w:val="006D0F3A"/>
    <w:rsid w:val="00713018"/>
    <w:rsid w:val="00742255"/>
    <w:rsid w:val="0076499A"/>
    <w:rsid w:val="007B39A1"/>
    <w:rsid w:val="007D6890"/>
    <w:rsid w:val="007E192A"/>
    <w:rsid w:val="007E5FB1"/>
    <w:rsid w:val="007E7BAD"/>
    <w:rsid w:val="007F4C81"/>
    <w:rsid w:val="007F5B51"/>
    <w:rsid w:val="007F651B"/>
    <w:rsid w:val="00814FDD"/>
    <w:rsid w:val="0081714C"/>
    <w:rsid w:val="00834A07"/>
    <w:rsid w:val="0083648F"/>
    <w:rsid w:val="008413F4"/>
    <w:rsid w:val="0091191A"/>
    <w:rsid w:val="009602B1"/>
    <w:rsid w:val="009925BA"/>
    <w:rsid w:val="009F7AD1"/>
    <w:rsid w:val="00A01382"/>
    <w:rsid w:val="00A1216F"/>
    <w:rsid w:val="00A26FFC"/>
    <w:rsid w:val="00A760CB"/>
    <w:rsid w:val="00A9371D"/>
    <w:rsid w:val="00AE7190"/>
    <w:rsid w:val="00B0750C"/>
    <w:rsid w:val="00B6156C"/>
    <w:rsid w:val="00B61FD0"/>
    <w:rsid w:val="00BA2CAE"/>
    <w:rsid w:val="00BD0922"/>
    <w:rsid w:val="00C350B2"/>
    <w:rsid w:val="00C41CB0"/>
    <w:rsid w:val="00C808CD"/>
    <w:rsid w:val="00CA28B7"/>
    <w:rsid w:val="00CA325D"/>
    <w:rsid w:val="00CF2EA2"/>
    <w:rsid w:val="00D62F8D"/>
    <w:rsid w:val="00D6456F"/>
    <w:rsid w:val="00D67AF7"/>
    <w:rsid w:val="00D72093"/>
    <w:rsid w:val="00D7307D"/>
    <w:rsid w:val="00D857AC"/>
    <w:rsid w:val="00D93554"/>
    <w:rsid w:val="00DA3991"/>
    <w:rsid w:val="00DA6ED5"/>
    <w:rsid w:val="00DE6200"/>
    <w:rsid w:val="00E2649D"/>
    <w:rsid w:val="00E323E6"/>
    <w:rsid w:val="00E36049"/>
    <w:rsid w:val="00E56AF3"/>
    <w:rsid w:val="00E857EF"/>
    <w:rsid w:val="00ED2967"/>
    <w:rsid w:val="00EF48B4"/>
    <w:rsid w:val="00F1133E"/>
    <w:rsid w:val="00F155AF"/>
    <w:rsid w:val="00F34430"/>
    <w:rsid w:val="00F67F59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  <w:style w:type="character" w:styleId="Enfasicorsivo">
    <w:name w:val="Emphasis"/>
    <w:basedOn w:val="Carpredefinitoparagrafo"/>
    <w:uiPriority w:val="20"/>
    <w:qFormat/>
    <w:rsid w:val="00F155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2</cp:revision>
  <dcterms:created xsi:type="dcterms:W3CDTF">2023-06-30T07:55:00Z</dcterms:created>
  <dcterms:modified xsi:type="dcterms:W3CDTF">2023-06-30T07:55:00Z</dcterms:modified>
</cp:coreProperties>
</file>